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0D" w:rsidRPr="0080530D" w:rsidRDefault="0080530D" w:rsidP="008053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  <w:lang w:eastAsia="ru-RU"/>
        </w:rPr>
        <w:t>Документация воспитателя группы в детском саду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(консультация для педагогов)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Ввиду того, что в образовательный процесс введены государственные стандарты, для детских садов это ФГОС 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 ведение документации воспитателя ДОУ в соответствии с ФГОС ДО является необходимым этапом работы.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 ФГОС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воспитателю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необходимо вести и оформить: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Локальные акты — это папка с инструкциями: должностная, охраны труда, по охране здоровья и жизни детей по образцу вашего дошкольного учреждения. Она делается один раз и периодически обновляется. Срок хранения — постоянно.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перечень основной документации воспитателя вошли локальные акты по обеспечению деятельности воспитателя: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1.1. Должностная инструкция воспитателя.</w:t>
      </w:r>
    </w:p>
    <w:p w:rsidR="0080530D" w:rsidRPr="0080530D" w:rsidRDefault="0080530D" w:rsidP="0080530D">
      <w:pPr>
        <w:numPr>
          <w:ilvl w:val="0"/>
          <w:numId w:val="1"/>
        </w:numPr>
        <w:shd w:val="clear" w:color="auto" w:fill="FFFFFF"/>
        <w:spacing w:after="0" w:line="240" w:lineRule="atLeast"/>
        <w:ind w:left="27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Инструкция по охране жизни и здоровья детей.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 Инструкция по охране труда.</w:t>
      </w:r>
    </w:p>
    <w:p w:rsidR="0080530D" w:rsidRPr="0080530D" w:rsidRDefault="0080530D" w:rsidP="0080530D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Документация по организации работы воспитателя: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2.1. Рабочая программа, которая составлена в рамках реализации ФГОС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по возрастным группам на 1 учебный год. В ней отражены основные направления </w:t>
      </w:r>
      <w:proofErr w:type="spell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воспитательно</w:t>
      </w:r>
      <w:proofErr w:type="spell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— образовательной работы с детьми определенного возраста. Возьмите за основу, к примеру, рабочую программу «От рождения до школы» и на основе общей программы нужно сделать такой документ для своей группы.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2.2. Планирование </w:t>
      </w:r>
      <w:proofErr w:type="spellStart"/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-образовательной деятельности.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2.2. Планирование </w:t>
      </w:r>
      <w:proofErr w:type="spell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воспитательно</w:t>
      </w:r>
      <w:proofErr w:type="spell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-образовательной деятельности.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Комплексно-тематическое планирование. Оно построено на тематическом принципе и позволяет воспитателю не только планомерно решать поставленные задачи и легко вводить региональные и этнокультурные компоненты, но и в зависимости от особенностей своего дошкольного учреждения по своему усмотрению частично или полностью менять темы или названия тем. Комплексно-тематические планы — это планы работы с детками по сезонам и неделям каждого месяца, где записываются общие направления работы. То есть, чего вы хотите достичь на протяжении каждого месяца. </w:t>
      </w:r>
      <w:r w:rsidRPr="0080530D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Календарный план </w:t>
      </w:r>
      <w:proofErr w:type="spellStart"/>
      <w:r w:rsidRPr="0080530D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80530D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-образовательной работы.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Для конкретизации и корректировки </w:t>
      </w:r>
      <w:proofErr w:type="spell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воспитательно</w:t>
      </w:r>
      <w:proofErr w:type="spell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-образовательной работы, предусмотренной комплексно-тематическим планом, воспитатель использует в работе календарный план. Для удобства пользования планом воспитатель делит его на две части: первая и вторая половина дня. Для написания плана рекомендуется, помимо комплексно-тематического плана, использовать циклограмму образовательной деятельности группы (она не обязательна, но очень удобна и помогает педагогу правильно спланировать свою работу с детьми в течение дня.)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первой половине дня воспитатель планирует беседы, индивидуальную и совместную деятельность, чтение художественной литературы, утреннюю, пальчиковую, артикуляционную гимнастики, дидактические игры, привитие культурно-гигиенических навыков, прогулку.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 второй половине дня — бодрящую гимнастику, беседы, индивидуальную работу, экспериментирование, сюжетно-ролевые и дидактические игры, прогулку, работу с родителями.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Календарный план </w:t>
      </w:r>
      <w:proofErr w:type="spellStart"/>
      <w:r w:rsidRPr="0080530D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80530D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-образовательной деятельности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— это уже конкретный подробный план на каждый день. Он должен быть согласован с рабочей программой и комплексно-тематическим планом. Здесь записываем все, что будем делать с детками за день: зарядка, занятия, игры, прогулки, режимные моменты, работу с родителями и т.д..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3. Модель организации образовательной деятельности (сетка занятий).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Сетка занятий упрощает планирование образовательной деятельности и представляет собой таблицу по дням недели, в которую вносим все занятия, в том числе, музыкальное, физкультурное Она помогает педагогу систематизировать работу с детьми в течение текущего месяца. Согласно требованию </w:t>
      </w:r>
      <w:proofErr w:type="spell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СанПин</w:t>
      </w:r>
      <w:proofErr w:type="spell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2.4.1.3049-13 «Санитарно-эпидемиологические требования к устройству, содержанию и организации режима работы дошкольных образовательных организаций» о максимально допустимом объеме образовательной деятельности нагрузка в первой половине дня в младшей и средней группах не должна превышать 30-40 минут, в старшей и подготовительной — 45 минут и 1. 5 часа соответственно. В середине времени, отведенного на непрерывную образовательную деятельность, проводят физкультминутку. Перерывы между периодами непрерывной и образовательной деятельности — не менее 10 минут.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2.4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. Оценка результатов освоения программы Педагогическая диагностика.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Каждый педагог во время работы постоянно изучает своих воспитанников. Такая работа проводится в ходе наблюдений за активностью детей в спонтанной и специально организованной деятельности. Для этого документация воспитателя детского сада включает в себя карты наблюдений детского развития, позволяющие фиксировать индивидуальную динамику и перспективы развития каждого ребенка в ходе различных видов деятельности (речевой, познавательной, художественной, игровой, проектной и физического развития).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ходе образовательной деятельности педагоги должны создавать диагностические ситуации, чтобы оценить индивидуальную динамику детей и скорректировать свои действия.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2.5. 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Портфолио воспитателя.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современном дошкольном учреждении воспитателям приходится работать в условиях постоянной конкуренции. В большинстве случаев, портфолио воспитателя детского сада — это папка, которую создает и пополняет педагог-дошкольник, с целью повышения своей квалификации, отправляясь на которую необходимо подтверждение трудовой деятельности. Также можно сказать, что портфолио воспитателя — это своего рода форма для аттестации педагога, при помощи которой можно представить материалы своих работ, посещенных курсов, достигнутых успехов. Портфолио воспитателя находится в группе или в методическом кабинете ДОУ. Срок хранения — постоянно.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2.6. 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Творческая папка по самообразованию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(Срок хранения — постоянно). Любая профессия требует самосовершенствования, а уж тем более работа, связанная с детьми. Одним из путей повышения профессионального мастерства педагогов является самообразование. Это целенаправленная работа воспитателя по расширению и углублению своих теоретических знаний, совершенствованию имеющихся и приобретению новых профессиональных навыков и умений в свете современных требований педагогической и психологической наук. Педагог должен в течени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у него определённые затруднения или которая является предметом его особого интереса. Своевременное заполнение данного документа также помогает при сборе материалов для аттестации педагога. Выбираем тему и постепенно наполняем папку материалами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0530D" w:rsidRPr="0080530D" w:rsidRDefault="0080530D" w:rsidP="0080530D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Документация по организации работы с воспитанниками ДОУ.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3.1. Табель посещаемости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Он необходим для того, во-первых, чтобы ежедневно фиксировать количество детей в группе. Это помогает обеспечить питание детей и начисление родительской платы. Во-вторых, воспитателю проще сориентироваться на проведение занятий и раздачу материала для каждого ребенка. В-третьих, он помогает отследить заболеваемость детей в определенные периоды, наметить медсестре свою работу, направленную на оздоровление, а в период адаптации выявить беспричинные пропуски, усложняющие успешное прохождение адаптации ребёнка к условиям ДОУ.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3.2. 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Индивидуальные сведения о родителях и воспитанниках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Документация воспитателя ДОУ в соответствии с ФГОС ДО обязательно предполагает выявление сведений не только о детях, но и о родителях.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 официально принятой практике в специальном журнале обычно имеются следующие сведения о детях, посещающих группу: — фамилия, имя ребенка; — дата рождения; — адрес проживания и телефоны; — ФИО родителей, бабушек и дедушек; — место работы родителей и телефоны; — социальные статус семьи (количество детей в семье, жилищные условия, полная — не полная семья).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Воспитателю следует в тактичной беседе выяснить у родителей информацию и отразить ее в журнале. Причем нельзя разглашать полученные данные, сведения эти должны быть конфиденциальными. Сейчас от родителей требуется еще и письменное согласие на обработку персональных данных. Полученные сведения помогают воспитателю нейтрализовать возможное негативное воздействие семейной обстановки на ребенка, если таковое имеется. Да и ребенка можно лучше понять, если больше знать об условиях его проживания и статусе родителей.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3.3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. Возрастной список детей.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Состав детей в одной и той же группе неоднороден по возрасту, и иногда разница может доходить до года. Воспитатель должен учитывать возраст каждого ребенка в группе, так как разница в возрасте влияет на особенности индивидуального подхода к каждому из детей. Простой список с указанием возраста может помочь предотвратить весьма серьезные проблемы в группе.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3.4. 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Лист здоровья на воспитанников группы.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В практике важно выработать дифференцированный подход к детям с учетом состояния их здоровья. Для этого в группах имеются так называемые «Листы здоровья», которые заполняются медицинским персоналом. Ведь, как правило, дети не посещают ДОУ в связи с болезнью. Медицинский персонал и воспитатель обязательно тесно сотрудничают между собой. Без этой взаимосвязи невозможна грамотная оздоровительная работа. Врач осуществляет распределение детей по группам здоровья. По результатам </w:t>
      </w:r>
      <w:proofErr w:type="spell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профосмотров</w:t>
      </w:r>
      <w:proofErr w:type="spell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(проводимых 2 раза в год в детсадовских группах и 4 раза в год в группах раннего возраста) в зависимости от характера и степени выраженности отклонений в состоянии здоровья детей, врач дает рекомендации, фиксируя их документально. В практической работе воспитателя важны именно рекомендации, а не клинический диагноз (он является врачебной тайной). Все перечисленное отражается в «Листе здоровья» на каждого ребенка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3.5. 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Журнал закаливающих мероприятий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Журнал закаливающих мероприятий помогает целенаправленно проводить оздоровительные мероприятия с детьми с соблюдением индивидуальных особенностей ребёнка.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3.6. 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Схема посадки детей за столами.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 известно, для формирования правильной осанки и профилактики нарушений зрения немаловажное значение имеет правильная посадка детей за столом, для чего каждому ребенку подбирается комплект мебели (высота стола и стула). Рост и вес детей определяется 2 раза в год, соответственно и комплект мебели должен определяться 2 раза в год. Для этого нам и необходима схема посадки детей за столами, которая по мере необходимости корректируется в зависимости от изменений в физическом состоянии детей в группе.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3.7. 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Режим дня группы.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Режим дня на теплый и холодный период времени необходим для рациональной продолжительности и разумного чередования различных видов деятельности и отдыха детей в течение суток.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3.8. 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Карта стула детей и утренний фильтр (только для детей до 3-х лет).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Карта стула детей и утренний фильтр позволяет выявить заболевание ребёнка на ранней стадии и принять меры для сохранения здоровья детского коллектива группы. Утренний фильтр в других возрастных группах проводится и заполняется только в эпидемиологический период.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3.9. 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Адаптационный лист.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На период адаптации детей вводится ещё один вид документа — адаптационный лист. В нём отмечается дата поступления ребёнка, его время пребывания в ДОУ, 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особенности поведения в знаковом исполнении. Своевременный анализ данного документа помогает педагогам выявить и устранить или сгладить проблему адаптации ребёнка. На основе анализа координируется совместная работа «педагог — медик — психолог — родители».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3.10. 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Журнал приема и ухода детей под роспись родителей. 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Ежедневный утренний прием детей должен проводиться воспитателями, которые опрашивают родителей о состоянии здоровья детей, осматривают зев, кожу при наличии показаний измеряют температуру тела. В ясельных группах прием проходит с ежедневным измерением температуры тела. В период эпидемии гриппа — измерение температуры тела проводится во всех возрастных группах ежедневно. Выявленные при осмотре дети с подозрением на заболевание в детский сад не принимаются, а заболевшие в течение дня изолируются от здоровых детей в изолятор до прихода родителей.</w:t>
      </w:r>
    </w:p>
    <w:p w:rsidR="0080530D" w:rsidRPr="0080530D" w:rsidRDefault="0080530D" w:rsidP="0080530D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Документация по организации взаимодействия с семьями воспитанников.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4.1. 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Взаимодействие с родителями воспитанников группы.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Содержание работы с родителями планируется на месяц или неделю. Следует указать, в какие дни и что будет сделано каждым воспитателем группы, и какие </w:t>
      </w:r>
      <w:proofErr w:type="spell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общесадовские</w:t>
      </w:r>
      <w:proofErr w:type="spell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мероприятия будут проведены. Причем писать надо не только те мероприятия, которые проводятся воспитателем, но и специалистами, работающими на этой группе. Вне зависимости от того, кто проводит занятия, организатором его будет в любом случае воспитатель.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может быть расписана в различных формах проведения: — родительские собрания, — консультации (индивидуальные, групповые, — семинары-практикумы, — тематические выставки, — эпизодические беседы с родителями, — клубы по интересам, — совместные праздники, — развлечения и досуги, — анкетирование, — родительские посиделки, — тренинги — экскурсии, — туристические походы, — участие родителей в общественной жизни группы и прочее.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Сколько мероприятий планировать, каждый определяет сам. Работа в детском саду с родителями должна планироваться в соответствии с годовыми задачами учреждения.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Программа рекомендует: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акции,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мастер-классы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тренинги —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вечера музыки и поэзии,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посещения семьями программных мероприятий семейного абонемента, организованных учреждениями культуры и искусства, по запросу детского сада;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семейные гостиные,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фестивали,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семейные клубы,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вечера вопросов и ответов,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салоны, студии,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праздники (в том числе семейные, — прогулки, экскурсии, — проектная деятельность, — семейный театр.</w:t>
      </w:r>
      <w:proofErr w:type="gramEnd"/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4.2. 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Протоколы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родительских собраний группы</w:t>
      </w: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Протокол родительских собраний в детском саду является важным документом. К его составлению нужно подходить ответственно и грамотно. Любое решение становится правомочным только в случае наличия протокола. Его необходимо вести всегда, вне зависимости от степени важности обсуждаемых вопросов. Тетрадь протоколов заводится во время комплектования группы и ведется до выпуска из детского сада. Она нумеруется постранично, подшивается, скрепляется печатью детского сада и подписью заведующей.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План составления протокола: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Полное название учреждения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Дата проведения собрания в ДОУ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— Перечень присутствующих (педагоги, администрация, родители)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Тема встречи (повестка дня)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Перечень докладчиков (воспитатели, медицинский работник, логопед, педагог-психолог, руководители кружков, студий, родители и т. д.)</w:t>
      </w:r>
      <w:proofErr w:type="gramEnd"/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Решения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Подпись секретаря, воспитателя, и председателя родительского комитета.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протоколы хранятся у воспитателя.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Всю эту документацию можно поделить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обязательную и рекомендуемую. Но, что есть обязательное, а что — нет, решает не воспитатель, а начальство. Для грамотного планирования и ведения документации нужно твердо знать предмет документации: рабочую программу вашего садика, на основании которой строятся почти все остальные документы.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Обязательной является следующая документация: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— Календарный план </w:t>
      </w:r>
      <w:proofErr w:type="spell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воспитательно</w:t>
      </w:r>
      <w:proofErr w:type="spell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-образовательной деятельности на группу;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Рабочая программа педагога для своей группы;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Табель посещаемости ребят. Рекомендуемая документация, которую можно вести или не вести: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Информационно-нормативная папка: локальные акты, должностные инструкции, по технике безопасности, по охране здоровья и т.п.;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Папка планирования и анализа: сведения о детках, о родителях, план закаливания и других режимных моментов, сетка занятий, схема посадки деток за столом, листы адаптации, журнал приема деток и т.п.;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— Методическое обеспечение процесса образования: комплексно-тематический план работы, список программ, технологий, авторских разработок, материалы педагогической диагностики, портфолио педагога, материалы по самообразованию, работы с родителями и все, что у вас есть.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Теоретически, можно не вести что-то из рекомендуемых бумаг, но опыт показывает, что лучше, чтобы у вас был максимум документов, поскольку поверка не станет слушать ваши оправдания, что вы не знали, что это не обязательно.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вы не любитель длинных текстов, можно перейти на карточки. Это не запрещено и очень удобно. Картотека работы с родителями, сетка занятий, планы работ можно оформить в виде отдельных листов картона с вписанными мероприятиями.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Пример комплексно-тематического планирования по ФГОС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Перечень основной документации воспитателя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1.Локальные акты по обеспечению деятельности воспитателя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:(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срок хранения — постоянно)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1.1. Должностная инструкция воспитателя.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1.2. Инструкция по охране жизни и здоровья детей.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1.3. Инструкция по охране труда.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2.Документация по организации работы воспитателя: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2.1. Основная общеобразовательная программа дошкольного образования по возрастным группам.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2.2 Календарное планирование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2.3. Расписание НОД.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2.4. Мониторинг достижения детьми планируемых результатов освоения ООПДО </w:t>
      </w:r>
      <w:proofErr w:type="gramStart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педагогическая диагностика, мониторинг интегративных качеств) (Срок хранения 5 лет).</w:t>
      </w:r>
    </w:p>
    <w:p w:rsidR="0080530D" w:rsidRPr="0080530D" w:rsidRDefault="0080530D" w:rsidP="0080530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3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2.5. Оснащение предметно — развивающей среды в соответствии с возрастной группой.</w:t>
      </w:r>
    </w:p>
    <w:p w:rsidR="0080530D" w:rsidRPr="0080530D" w:rsidRDefault="0080530D" w:rsidP="00B93C8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0530D" w:rsidRDefault="00B93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Cyber\Desktop\Скан\2023-12-0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\Desktop\Скан\2023-12-08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Pr="0080530D" w:rsidRDefault="0080530D" w:rsidP="0080530D">
      <w:pPr>
        <w:rPr>
          <w:rFonts w:ascii="Times New Roman" w:hAnsi="Times New Roman" w:cs="Times New Roman"/>
        </w:rPr>
      </w:pPr>
    </w:p>
    <w:p w:rsidR="0080530D" w:rsidRDefault="0080530D" w:rsidP="0080530D">
      <w:pPr>
        <w:rPr>
          <w:rFonts w:ascii="Times New Roman" w:hAnsi="Times New Roman" w:cs="Times New Roman"/>
        </w:rPr>
      </w:pPr>
    </w:p>
    <w:p w:rsidR="003F6B04" w:rsidRPr="0080530D" w:rsidRDefault="0080530D" w:rsidP="00805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sectPr w:rsidR="003F6B04" w:rsidRPr="0080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0276"/>
    <w:multiLevelType w:val="multilevel"/>
    <w:tmpl w:val="1D86F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1CE"/>
    <w:multiLevelType w:val="multilevel"/>
    <w:tmpl w:val="3CDAC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C090F"/>
    <w:multiLevelType w:val="multilevel"/>
    <w:tmpl w:val="667C3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D7E78"/>
    <w:multiLevelType w:val="multilevel"/>
    <w:tmpl w:val="366AD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3740E"/>
    <w:multiLevelType w:val="multilevel"/>
    <w:tmpl w:val="21121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BE"/>
    <w:rsid w:val="003F6B04"/>
    <w:rsid w:val="0080530D"/>
    <w:rsid w:val="00B93C84"/>
    <w:rsid w:val="00F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Cyber</cp:lastModifiedBy>
  <cp:revision>3</cp:revision>
  <cp:lastPrinted>2023-12-08T08:08:00Z</cp:lastPrinted>
  <dcterms:created xsi:type="dcterms:W3CDTF">2023-12-08T07:56:00Z</dcterms:created>
  <dcterms:modified xsi:type="dcterms:W3CDTF">2023-12-08T08:10:00Z</dcterms:modified>
</cp:coreProperties>
</file>